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307DD">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A307DD">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A307DD">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A307DD">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956357">
        <w:rPr>
          <w:rFonts w:ascii="Arial" w:hAnsi="Arial" w:cs="Arial"/>
          <w:color w:val="000000"/>
          <w:sz w:val="22"/>
          <w:szCs w:val="22"/>
        </w:rPr>
        <w:t>№</w:t>
      </w:r>
      <w:r w:rsidR="00956357" w:rsidRPr="00956357">
        <w:rPr>
          <w:rFonts w:ascii="Arial" w:hAnsi="Arial" w:cs="Arial"/>
          <w:color w:val="000000"/>
          <w:sz w:val="22"/>
          <w:szCs w:val="22"/>
        </w:rPr>
        <w:t xml:space="preserve"> Ю083</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956357" w:rsidRDefault="00956357" w:rsidP="00956357">
            <w:pPr>
              <w:shd w:val="clear" w:color="auto" w:fill="FFFFFF"/>
              <w:spacing w:line="240" w:lineRule="auto"/>
              <w:ind w:firstLine="0"/>
              <w:rPr>
                <w:rFonts w:ascii="Arial" w:hAnsi="Arial" w:cs="Arial"/>
                <w:bCs/>
                <w:sz w:val="22"/>
                <w:szCs w:val="22"/>
              </w:rPr>
            </w:pPr>
            <w:r w:rsidRPr="00956357">
              <w:rPr>
                <w:rFonts w:ascii="Arial" w:hAnsi="Arial" w:cs="Arial"/>
                <w:color w:val="000000"/>
                <w:sz w:val="22"/>
                <w:szCs w:val="22"/>
              </w:rPr>
              <w:t>для генератора ТВВ-800, ТВВ-165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w:t>
            </w:r>
            <w:proofErr w:type="spellStart"/>
            <w:r w:rsidRPr="00C43003">
              <w:rPr>
                <w:rFonts w:ascii="Arial" w:hAnsi="Arial" w:cs="Arial"/>
                <w:sz w:val="22"/>
                <w:szCs w:val="22"/>
              </w:rPr>
              <w:t>Сургутская</w:t>
            </w:r>
            <w:proofErr w:type="spellEnd"/>
            <w:r w:rsidRPr="00C43003">
              <w:rPr>
                <w:rFonts w:ascii="Arial" w:hAnsi="Arial" w:cs="Arial"/>
                <w:sz w:val="22"/>
                <w:szCs w:val="22"/>
              </w:rPr>
              <w:t xml:space="preserve"> ГРЭС-2» Лот №</w:t>
            </w:r>
            <w:r w:rsidR="00956357">
              <w:rPr>
                <w:rFonts w:ascii="Arial" w:hAnsi="Arial" w:cs="Arial"/>
                <w:sz w:val="22"/>
                <w:szCs w:val="22"/>
              </w:rPr>
              <w:t>2</w:t>
            </w:r>
            <w:r w:rsidR="00127140">
              <w:rPr>
                <w:rFonts w:ascii="Arial" w:hAnsi="Arial" w:cs="Arial"/>
                <w:sz w:val="22"/>
                <w:szCs w:val="22"/>
              </w:rPr>
              <w:t xml:space="preserve">; </w:t>
            </w:r>
            <w:r w:rsidR="00956357">
              <w:rPr>
                <w:rFonts w:ascii="Arial" w:hAnsi="Arial" w:cs="Arial"/>
                <w:sz w:val="22"/>
                <w:szCs w:val="22"/>
              </w:rPr>
              <w:t xml:space="preserve">«Шатурская ГРЭС» </w:t>
            </w:r>
            <w:r w:rsidR="00127140">
              <w:rPr>
                <w:rFonts w:ascii="Arial" w:hAnsi="Arial" w:cs="Arial"/>
                <w:sz w:val="22"/>
                <w:szCs w:val="22"/>
              </w:rPr>
              <w:t>Лот №</w:t>
            </w:r>
            <w:r w:rsidR="00956357">
              <w:rPr>
                <w:rFonts w:ascii="Arial" w:hAnsi="Arial" w:cs="Arial"/>
                <w:sz w:val="22"/>
                <w:szCs w:val="22"/>
              </w:rPr>
              <w:t>3</w:t>
            </w:r>
            <w:r w:rsidR="00127140">
              <w:rPr>
                <w:rFonts w:ascii="Arial" w:hAnsi="Arial" w:cs="Arial"/>
                <w:sz w:val="22"/>
                <w:szCs w:val="22"/>
              </w:rPr>
              <w:t>;</w:t>
            </w:r>
            <w:r w:rsidR="00956357">
              <w:rPr>
                <w:rFonts w:ascii="Arial" w:hAnsi="Arial" w:cs="Arial"/>
                <w:sz w:val="22"/>
                <w:szCs w:val="22"/>
              </w:rPr>
              <w:t xml:space="preserve"> «Яйвинская ГРЭС» Лот №4</w:t>
            </w:r>
            <w:r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 xml:space="preserve">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w:t>
            </w:r>
          </w:p>
          <w:p w:rsidR="00BC5425" w:rsidRDefault="00102BF3" w:rsidP="00C13660">
            <w:pPr>
              <w:spacing w:line="300" w:lineRule="atLeast"/>
              <w:ind w:firstLine="0"/>
              <w:jc w:val="left"/>
              <w:rPr>
                <w:rFonts w:ascii="Arial" w:eastAsia="Calibri" w:hAnsi="Arial" w:cs="Arial"/>
                <w:color w:val="000000"/>
                <w:sz w:val="22"/>
                <w:szCs w:val="22"/>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p w:rsidR="007D4772" w:rsidRPr="00C43003" w:rsidRDefault="007D4772" w:rsidP="007D4772">
            <w:pPr>
              <w:spacing w:line="300" w:lineRule="atLeast"/>
              <w:ind w:firstLine="0"/>
              <w:jc w:val="left"/>
              <w:rPr>
                <w:rFonts w:ascii="Arial" w:hAnsi="Arial" w:cs="Arial"/>
                <w:sz w:val="22"/>
                <w:szCs w:val="22"/>
              </w:rPr>
            </w:pPr>
            <w:r w:rsidRPr="00C43003">
              <w:rPr>
                <w:rFonts w:ascii="Arial" w:hAnsi="Arial" w:cs="Arial"/>
                <w:sz w:val="22"/>
                <w:szCs w:val="22"/>
              </w:rPr>
              <w:t xml:space="preserve">ШГРЭС: </w:t>
            </w:r>
            <w:r w:rsidRPr="00C43003">
              <w:rPr>
                <w:rFonts w:ascii="Arial" w:hAnsi="Arial" w:cs="Arial"/>
                <w:color w:val="000000"/>
                <w:sz w:val="22"/>
                <w:szCs w:val="22"/>
              </w:rPr>
              <w:t xml:space="preserve">Россия, 140700 М.О.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p>
          <w:p w:rsidR="00956357" w:rsidRPr="00C43003" w:rsidRDefault="00C724B9" w:rsidP="00C13660">
            <w:pPr>
              <w:spacing w:line="300" w:lineRule="atLeast"/>
              <w:ind w:firstLine="0"/>
              <w:jc w:val="left"/>
              <w:rPr>
                <w:rFonts w:ascii="Arial" w:hAnsi="Arial" w:cs="Arial"/>
                <w:sz w:val="22"/>
                <w:szCs w:val="22"/>
                <w:lang w:eastAsia="en-US"/>
              </w:rPr>
            </w:pPr>
            <w:r w:rsidRPr="005566B5">
              <w:rPr>
                <w:sz w:val="24"/>
                <w:szCs w:val="24"/>
              </w:rPr>
              <w:t xml:space="preserve">ЯГРЭС: </w:t>
            </w:r>
            <w:r w:rsidRPr="005566B5">
              <w:rPr>
                <w:rFonts w:eastAsia="Calibri"/>
                <w:color w:val="000000"/>
                <w:sz w:val="24"/>
                <w:szCs w:val="24"/>
              </w:rPr>
              <w:t xml:space="preserve">Россия, </w:t>
            </w:r>
            <w:r w:rsidRPr="005566B5">
              <w:rPr>
                <w:rFonts w:eastAsia="Calibri"/>
                <w:sz w:val="24"/>
                <w:szCs w:val="24"/>
              </w:rPr>
              <w:t xml:space="preserve">618340, Пермский край, </w:t>
            </w:r>
            <w:proofErr w:type="spellStart"/>
            <w:r w:rsidRPr="005566B5">
              <w:rPr>
                <w:rFonts w:eastAsia="Calibri"/>
                <w:sz w:val="24"/>
                <w:szCs w:val="24"/>
              </w:rPr>
              <w:t>г</w:t>
            </w:r>
            <w:proofErr w:type="gramStart"/>
            <w:r w:rsidRPr="005566B5">
              <w:rPr>
                <w:rFonts w:eastAsia="Calibri"/>
                <w:sz w:val="24"/>
                <w:szCs w:val="24"/>
              </w:rPr>
              <w:t>.А</w:t>
            </w:r>
            <w:proofErr w:type="gramEnd"/>
            <w:r w:rsidRPr="005566B5">
              <w:rPr>
                <w:rFonts w:eastAsia="Calibri"/>
                <w:sz w:val="24"/>
                <w:szCs w:val="24"/>
              </w:rPr>
              <w:t>лександровск</w:t>
            </w:r>
            <w:proofErr w:type="spellEnd"/>
            <w:r w:rsidRPr="005566B5">
              <w:rPr>
                <w:rFonts w:eastAsia="Calibri"/>
                <w:sz w:val="24"/>
                <w:szCs w:val="24"/>
              </w:rPr>
              <w:t xml:space="preserve">, </w:t>
            </w:r>
            <w:proofErr w:type="spellStart"/>
            <w:r w:rsidRPr="005566B5">
              <w:rPr>
                <w:rFonts w:eastAsia="Calibri"/>
                <w:sz w:val="24"/>
                <w:szCs w:val="24"/>
              </w:rPr>
              <w:t>п.Яйва</w:t>
            </w:r>
            <w:proofErr w:type="spellEnd"/>
            <w:r w:rsidRPr="005566B5">
              <w:rPr>
                <w:rFonts w:eastAsia="Calibri"/>
                <w:sz w:val="24"/>
                <w:szCs w:val="24"/>
              </w:rPr>
              <w:t xml:space="preserve">,  </w:t>
            </w:r>
            <w:r w:rsidRPr="00F11B0D">
              <w:rPr>
                <w:rFonts w:eastAsia="Calibri"/>
                <w:sz w:val="24"/>
                <w:szCs w:val="24"/>
              </w:rPr>
              <w:t>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F150B3">
              <w:rPr>
                <w:rFonts w:ascii="Arial" w:hAnsi="Arial" w:cs="Arial"/>
                <w:sz w:val="22"/>
                <w:szCs w:val="22"/>
                <w:lang w:eastAsia="en-US"/>
              </w:rPr>
              <w:t>13</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lastRenderedPageBreak/>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30</w:t>
            </w:r>
            <w:r w:rsidRPr="00C43003">
              <w:rPr>
                <w:rFonts w:ascii="Arial" w:hAnsi="Arial" w:cs="Arial"/>
                <w:sz w:val="22"/>
                <w:szCs w:val="22"/>
                <w:lang w:eastAsia="en-US"/>
              </w:rPr>
              <w:t>.0</w:t>
            </w:r>
            <w:r w:rsidR="00C13660">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C13660">
              <w:rPr>
                <w:rFonts w:ascii="Arial" w:hAnsi="Arial" w:cs="Arial"/>
                <w:sz w:val="22"/>
                <w:szCs w:val="22"/>
                <w:lang w:eastAsia="en-US"/>
              </w:rPr>
              <w:t>3</w:t>
            </w:r>
            <w:r w:rsidR="00CF52A4">
              <w:rPr>
                <w:rFonts w:ascii="Arial" w:hAnsi="Arial" w:cs="Arial"/>
                <w:sz w:val="22"/>
                <w:szCs w:val="22"/>
                <w:lang w:eastAsia="en-US"/>
              </w:rPr>
              <w:t>1</w:t>
            </w:r>
            <w:r w:rsidRPr="00C43003">
              <w:rPr>
                <w:rFonts w:ascii="Arial" w:hAnsi="Arial" w:cs="Arial"/>
                <w:sz w:val="22"/>
                <w:szCs w:val="22"/>
                <w:lang w:eastAsia="en-US"/>
              </w:rPr>
              <w:t>.</w:t>
            </w:r>
            <w:r w:rsidR="00C13660">
              <w:rPr>
                <w:rFonts w:ascii="Arial" w:hAnsi="Arial" w:cs="Arial"/>
                <w:sz w:val="22"/>
                <w:szCs w:val="22"/>
                <w:lang w:eastAsia="en-US"/>
              </w:rPr>
              <w:t>0</w:t>
            </w:r>
            <w:r w:rsidR="00CF52A4">
              <w:rPr>
                <w:rFonts w:ascii="Arial" w:hAnsi="Arial" w:cs="Arial"/>
                <w:sz w:val="22"/>
                <w:szCs w:val="22"/>
                <w:lang w:eastAsia="en-US"/>
              </w:rPr>
              <w:t>5</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г.</w:t>
            </w:r>
          </w:p>
          <w:p w:rsidR="00AE1BE0" w:rsidRPr="006B1FE4"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№3 до </w:t>
            </w:r>
            <w:r w:rsidR="00C13660">
              <w:rPr>
                <w:rFonts w:ascii="Arial" w:hAnsi="Arial" w:cs="Arial"/>
                <w:sz w:val="22"/>
                <w:szCs w:val="22"/>
                <w:lang w:eastAsia="en-US"/>
              </w:rPr>
              <w:t>3</w:t>
            </w:r>
            <w:r w:rsidR="00CF52A4">
              <w:rPr>
                <w:rFonts w:ascii="Arial" w:hAnsi="Arial" w:cs="Arial"/>
                <w:sz w:val="22"/>
                <w:szCs w:val="22"/>
                <w:lang w:eastAsia="en-US"/>
              </w:rPr>
              <w:t>1</w:t>
            </w:r>
            <w:r w:rsidR="006B1FE4">
              <w:rPr>
                <w:rFonts w:ascii="Arial" w:hAnsi="Arial" w:cs="Arial"/>
                <w:sz w:val="22"/>
                <w:szCs w:val="22"/>
                <w:lang w:eastAsia="en-US"/>
              </w:rPr>
              <w:t>.0</w:t>
            </w:r>
            <w:r w:rsidR="00CF52A4">
              <w:rPr>
                <w:rFonts w:ascii="Arial" w:hAnsi="Arial" w:cs="Arial"/>
                <w:sz w:val="22"/>
                <w:szCs w:val="22"/>
                <w:lang w:eastAsia="en-US"/>
              </w:rPr>
              <w:t>3</w:t>
            </w:r>
            <w:r w:rsidRPr="006B1FE4">
              <w:rPr>
                <w:rFonts w:ascii="Arial" w:hAnsi="Arial" w:cs="Arial"/>
                <w:sz w:val="22"/>
                <w:szCs w:val="22"/>
                <w:lang w:eastAsia="en-US"/>
              </w:rPr>
              <w:t>.201</w:t>
            </w:r>
            <w:r w:rsidR="00C13660">
              <w:rPr>
                <w:rFonts w:ascii="Arial" w:hAnsi="Arial" w:cs="Arial"/>
                <w:sz w:val="22"/>
                <w:szCs w:val="22"/>
                <w:lang w:eastAsia="en-US"/>
              </w:rPr>
              <w:t>8</w:t>
            </w:r>
            <w:r w:rsidRPr="006B1FE4">
              <w:rPr>
                <w:rFonts w:ascii="Arial" w:hAnsi="Arial" w:cs="Arial"/>
                <w:sz w:val="22"/>
                <w:szCs w:val="22"/>
                <w:lang w:eastAsia="en-US"/>
              </w:rPr>
              <w:t>г.</w:t>
            </w:r>
          </w:p>
          <w:p w:rsidR="00D91C02" w:rsidRPr="00C43003" w:rsidRDefault="00AE1BE0" w:rsidP="00F150B3">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№4 до </w:t>
            </w:r>
            <w:r w:rsidR="00C13660">
              <w:rPr>
                <w:rFonts w:ascii="Arial" w:hAnsi="Arial" w:cs="Arial"/>
                <w:sz w:val="22"/>
                <w:szCs w:val="22"/>
                <w:lang w:eastAsia="en-US"/>
              </w:rPr>
              <w:t>3</w:t>
            </w:r>
            <w:r w:rsidR="006B1FE4">
              <w:rPr>
                <w:rFonts w:ascii="Arial" w:hAnsi="Arial" w:cs="Arial"/>
                <w:sz w:val="22"/>
                <w:szCs w:val="22"/>
                <w:lang w:eastAsia="en-US"/>
              </w:rPr>
              <w:t>1</w:t>
            </w:r>
            <w:r w:rsidRPr="00C43003">
              <w:rPr>
                <w:rFonts w:ascii="Arial" w:hAnsi="Arial" w:cs="Arial"/>
                <w:sz w:val="22"/>
                <w:szCs w:val="22"/>
                <w:lang w:eastAsia="en-US"/>
              </w:rPr>
              <w:t>.</w:t>
            </w:r>
            <w:bookmarkStart w:id="4" w:name="_GoBack"/>
            <w:bookmarkEnd w:id="4"/>
            <w:r w:rsidRPr="00C43003">
              <w:rPr>
                <w:rFonts w:ascii="Arial" w:hAnsi="Arial" w:cs="Arial"/>
                <w:sz w:val="22"/>
                <w:szCs w:val="22"/>
                <w:lang w:eastAsia="en-US"/>
              </w:rPr>
              <w:t>0</w:t>
            </w:r>
            <w:r w:rsidR="00C13660">
              <w:rPr>
                <w:rFonts w:ascii="Arial" w:hAnsi="Arial" w:cs="Arial"/>
                <w:sz w:val="22"/>
                <w:szCs w:val="22"/>
                <w:lang w:eastAsia="en-US"/>
              </w:rPr>
              <w:t>5</w:t>
            </w:r>
            <w:r w:rsidRPr="00C43003">
              <w:rPr>
                <w:rFonts w:ascii="Arial" w:hAnsi="Arial" w:cs="Arial"/>
                <w:sz w:val="22"/>
                <w:szCs w:val="22"/>
                <w:lang w:eastAsia="en-US"/>
              </w:rPr>
              <w:t>.201</w:t>
            </w:r>
            <w:r w:rsidR="00E75B4C">
              <w:rPr>
                <w:rFonts w:ascii="Arial" w:hAnsi="Arial" w:cs="Arial"/>
                <w:sz w:val="22"/>
                <w:szCs w:val="22"/>
                <w:lang w:eastAsia="en-US"/>
              </w:rPr>
              <w:t>8</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Default="0075213C" w:rsidP="00E75B4C">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p w:rsidR="007D4772" w:rsidRPr="00C43003" w:rsidRDefault="007D4772" w:rsidP="007D4772">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proofErr w:type="spellStart"/>
            <w:r>
              <w:rPr>
                <w:rFonts w:ascii="Arial" w:hAnsi="Arial" w:cs="Arial"/>
                <w:color w:val="000000"/>
                <w:sz w:val="22"/>
                <w:szCs w:val="22"/>
              </w:rPr>
              <w:t>Юнипро</w:t>
            </w:r>
            <w:proofErr w:type="spellEnd"/>
            <w:r w:rsidRPr="00C43003">
              <w:rPr>
                <w:rFonts w:ascii="Arial" w:hAnsi="Arial" w:cs="Arial"/>
                <w:color w:val="000000"/>
                <w:sz w:val="22"/>
                <w:szCs w:val="22"/>
              </w:rPr>
              <w:t>»</w:t>
            </w:r>
          </w:p>
          <w:p w:rsidR="007D4772" w:rsidRPr="00C43003" w:rsidRDefault="007D4772" w:rsidP="007D4772">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7D4772" w:rsidRPr="00C43003" w:rsidRDefault="007D4772" w:rsidP="007D477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7D4772" w:rsidRPr="00C43003" w:rsidRDefault="007D4772" w:rsidP="007D477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7D4772" w:rsidRPr="00C43003" w:rsidRDefault="007D4772" w:rsidP="007D4772">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D4772" w:rsidRPr="00C43003" w:rsidRDefault="007D4772" w:rsidP="007D4772">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7D4772" w:rsidRPr="00C43003" w:rsidRDefault="007D4772" w:rsidP="007D4772">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7D4772" w:rsidRDefault="007D4772" w:rsidP="007D4772">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color w:val="000000"/>
                <w:sz w:val="22"/>
                <w:szCs w:val="22"/>
              </w:rPr>
              <w:t>Код станции: 232107; Код предприятия: 9538</w:t>
            </w:r>
          </w:p>
          <w:p w:rsidR="00C724B9" w:rsidRPr="00C43003" w:rsidRDefault="00C724B9" w:rsidP="00C724B9">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C724B9" w:rsidRPr="00C43003" w:rsidRDefault="00C724B9" w:rsidP="00C724B9">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C724B9" w:rsidRPr="00C43003" w:rsidRDefault="00C724B9" w:rsidP="00C724B9">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C724B9" w:rsidRPr="00C43003" w:rsidRDefault="00C724B9" w:rsidP="00C724B9">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C724B9" w:rsidRPr="00C43003" w:rsidRDefault="00C724B9" w:rsidP="00C724B9">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C724B9" w:rsidRPr="00C43003" w:rsidRDefault="00C724B9" w:rsidP="00C724B9">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C724B9" w:rsidRPr="00C43003" w:rsidRDefault="00C724B9" w:rsidP="00C724B9">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w:t>
            </w:r>
          </w:p>
          <w:p w:rsidR="00C724B9" w:rsidRPr="00C43003" w:rsidRDefault="00C724B9" w:rsidP="00C724B9">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C724B9" w:rsidRPr="00C43003" w:rsidRDefault="00C724B9" w:rsidP="00C724B9">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p>
          <w:p w:rsidR="007D4772" w:rsidRPr="00C43003" w:rsidRDefault="00C724B9" w:rsidP="00C724B9">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Условия оплаты: в </w:t>
            </w:r>
            <w:proofErr w:type="gramStart"/>
            <w:r w:rsidRPr="00C43003">
              <w:rPr>
                <w:rFonts w:ascii="Arial" w:hAnsi="Arial" w:cs="Arial"/>
                <w:sz w:val="22"/>
                <w:szCs w:val="22"/>
              </w:rPr>
              <w:t>соответствии</w:t>
            </w:r>
            <w:proofErr w:type="gramEnd"/>
            <w:r w:rsidRPr="00C43003">
              <w:rPr>
                <w:rFonts w:ascii="Arial" w:hAnsi="Arial" w:cs="Arial"/>
                <w:sz w:val="22"/>
                <w:szCs w:val="22"/>
              </w:rPr>
              <w:t xml:space="preserve"> с п.4. типового Договора поставки.</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F150B3" w:rsidP="00F150B3">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4</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lastRenderedPageBreak/>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DD" w:rsidRDefault="00A307DD">
      <w:r>
        <w:separator/>
      </w:r>
    </w:p>
  </w:endnote>
  <w:endnote w:type="continuationSeparator" w:id="0">
    <w:p w:rsidR="00A307DD" w:rsidRDefault="00A3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CF52A4">
          <w:rPr>
            <w:noProof/>
          </w:rPr>
          <w:t>7</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DD" w:rsidRDefault="00A307DD">
      <w:r>
        <w:separator/>
      </w:r>
    </w:p>
  </w:footnote>
  <w:footnote w:type="continuationSeparator" w:id="0">
    <w:p w:rsidR="00A307DD" w:rsidRDefault="00A3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772"/>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357"/>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7DD"/>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7A1"/>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4B9"/>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2A4"/>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50B3"/>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4478E-489A-4D98-A014-351BE05A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29</Pages>
  <Words>5194</Words>
  <Characters>29607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56</cp:revision>
  <cp:lastPrinted>2017-09-11T11:04:00Z</cp:lastPrinted>
  <dcterms:created xsi:type="dcterms:W3CDTF">2015-09-04T07:33:00Z</dcterms:created>
  <dcterms:modified xsi:type="dcterms:W3CDTF">2017-09-12T12:41:00Z</dcterms:modified>
</cp:coreProperties>
</file>