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A" w:rsidRDefault="00BD1BEA" w:rsidP="00BD1BEA">
      <w:pPr>
        <w:jc w:val="right"/>
      </w:pPr>
    </w:p>
    <w:p w:rsidR="00BD1BEA" w:rsidRDefault="00BD1BEA" w:rsidP="00BD1BEA">
      <w:pPr>
        <w:jc w:val="center"/>
        <w:rPr>
          <w:b/>
        </w:rPr>
      </w:pPr>
      <w:r>
        <w:rPr>
          <w:b/>
        </w:rPr>
        <w:t>Техническое задание</w:t>
      </w:r>
    </w:p>
    <w:p w:rsidR="00BD1BEA" w:rsidRDefault="00BD1BEA" w:rsidP="00BD1BEA">
      <w:pPr>
        <w:jc w:val="center"/>
        <w:rPr>
          <w:b/>
        </w:rPr>
      </w:pPr>
      <w:r>
        <w:rPr>
          <w:b/>
        </w:rPr>
        <w:t>на поставку угля</w:t>
      </w:r>
    </w:p>
    <w:p w:rsidR="00BD1BEA" w:rsidRDefault="00BD1BEA" w:rsidP="00BD1BEA">
      <w:pPr>
        <w:jc w:val="center"/>
        <w:rPr>
          <w:b/>
        </w:rPr>
      </w:pPr>
      <w:r>
        <w:rPr>
          <w:b/>
        </w:rPr>
        <w:t xml:space="preserve">на </w:t>
      </w:r>
      <w:r w:rsidR="00FC6AD0">
        <w:rPr>
          <w:b/>
        </w:rPr>
        <w:t xml:space="preserve">филиал </w:t>
      </w:r>
      <w:r>
        <w:rPr>
          <w:b/>
        </w:rPr>
        <w:t>«Шатурская ГРЭС»</w:t>
      </w:r>
      <w:r w:rsidR="00FC6AD0">
        <w:rPr>
          <w:b/>
        </w:rPr>
        <w:t xml:space="preserve"> ОАО «</w:t>
      </w:r>
      <w:r w:rsidR="008F1D1C">
        <w:rPr>
          <w:b/>
        </w:rPr>
        <w:t>Э.ОН Россия</w:t>
      </w:r>
      <w:r w:rsidR="00FC6AD0">
        <w:rPr>
          <w:b/>
        </w:rPr>
        <w:t>»</w:t>
      </w:r>
    </w:p>
    <w:p w:rsidR="00BD1BEA" w:rsidRDefault="00BD1BEA" w:rsidP="00BD1BEA">
      <w:pPr>
        <w:ind w:firstLine="360"/>
        <w:jc w:val="both"/>
      </w:pPr>
    </w:p>
    <w:p w:rsidR="00BD1BEA" w:rsidRDefault="00BD1BEA" w:rsidP="00BD1BE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Месторасположение предприятия:</w:t>
      </w:r>
    </w:p>
    <w:p w:rsidR="00BD1BEA" w:rsidRDefault="00BD1BEA" w:rsidP="00BD1BEA">
      <w:pPr>
        <w:ind w:left="360"/>
        <w:jc w:val="both"/>
      </w:pPr>
      <w:r>
        <w:t>Московская обл., г. Шатура, Черноозерский пр-д, д.5</w:t>
      </w:r>
    </w:p>
    <w:p w:rsidR="00BD1BEA" w:rsidRDefault="00BD1BEA" w:rsidP="00BD1BE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Основание для заключения договора на поставку:</w:t>
      </w:r>
    </w:p>
    <w:p w:rsidR="00BD1BEA" w:rsidRDefault="00BD1BEA" w:rsidP="00BD1BEA">
      <w:pPr>
        <w:ind w:left="360"/>
        <w:jc w:val="both"/>
      </w:pPr>
      <w:r>
        <w:t xml:space="preserve">Протокол </w:t>
      </w:r>
      <w:r w:rsidR="006636D7">
        <w:t>по выбору победителя</w:t>
      </w:r>
      <w:r>
        <w:t>.</w:t>
      </w:r>
    </w:p>
    <w:p w:rsidR="00BD1BEA" w:rsidRDefault="00BD1BEA" w:rsidP="00BD1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Объем работ:</w:t>
      </w:r>
    </w:p>
    <w:p w:rsidR="00BD1BEA" w:rsidRDefault="00BD1BEA" w:rsidP="00BD1BEA">
      <w:pPr>
        <w:ind w:left="360"/>
        <w:jc w:val="both"/>
      </w:pPr>
      <w:r>
        <w:t>поставка угля: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  <w:gridCol w:w="1620"/>
      </w:tblGrid>
      <w:tr w:rsidR="00247670" w:rsidTr="00FC6AD0">
        <w:tc>
          <w:tcPr>
            <w:tcW w:w="5040" w:type="dxa"/>
          </w:tcPr>
          <w:p w:rsidR="00247670" w:rsidRPr="00FC6AD0" w:rsidRDefault="00247670" w:rsidP="00FC6AD0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C6AD0">
              <w:rPr>
                <w:sz w:val="20"/>
                <w:szCs w:val="20"/>
              </w:rPr>
              <w:t>Параметры угля</w:t>
            </w:r>
          </w:p>
        </w:tc>
        <w:tc>
          <w:tcPr>
            <w:tcW w:w="1800" w:type="dxa"/>
          </w:tcPr>
          <w:p w:rsidR="00247670" w:rsidRPr="00FC6AD0" w:rsidRDefault="00247670" w:rsidP="00FC6AD0">
            <w:pPr>
              <w:jc w:val="center"/>
              <w:rPr>
                <w:sz w:val="20"/>
                <w:szCs w:val="20"/>
              </w:rPr>
            </w:pPr>
            <w:r w:rsidRPr="00FC6AD0">
              <w:rPr>
                <w:sz w:val="20"/>
                <w:szCs w:val="20"/>
              </w:rPr>
              <w:t>Ед. изм.</w:t>
            </w:r>
          </w:p>
        </w:tc>
        <w:tc>
          <w:tcPr>
            <w:tcW w:w="1620" w:type="dxa"/>
          </w:tcPr>
          <w:p w:rsidR="00247670" w:rsidRPr="00FC6AD0" w:rsidRDefault="00247670" w:rsidP="00FC6AD0">
            <w:pPr>
              <w:jc w:val="center"/>
              <w:rPr>
                <w:sz w:val="20"/>
                <w:szCs w:val="20"/>
              </w:rPr>
            </w:pPr>
            <w:r w:rsidRPr="00FC6AD0">
              <w:rPr>
                <w:sz w:val="20"/>
                <w:szCs w:val="20"/>
              </w:rPr>
              <w:t>Кол-во</w:t>
            </w:r>
          </w:p>
        </w:tc>
      </w:tr>
      <w:tr w:rsidR="00247670" w:rsidTr="00FC6AD0">
        <w:tc>
          <w:tcPr>
            <w:tcW w:w="5040" w:type="dxa"/>
          </w:tcPr>
          <w:p w:rsidR="00247670" w:rsidRDefault="006636D7" w:rsidP="00FC6AD0">
            <w:pPr>
              <w:jc w:val="both"/>
            </w:pPr>
            <w:r>
              <w:t>У</w:t>
            </w:r>
            <w:r w:rsidR="00247670">
              <w:t>голь каменный марки</w:t>
            </w:r>
            <w:r>
              <w:t xml:space="preserve"> </w:t>
            </w:r>
            <w:r w:rsidR="00247670">
              <w:t>ДМС</w:t>
            </w:r>
            <w:r>
              <w:t xml:space="preserve">, </w:t>
            </w:r>
            <w:r w:rsidR="00FD1D51">
              <w:t>ДОМС</w:t>
            </w:r>
            <w:r w:rsidR="00F31361">
              <w:t>Ш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>фракционный состав:</w:t>
            </w:r>
            <w:r w:rsidR="0080420D" w:rsidRPr="00FC6AD0">
              <w:rPr>
                <w:sz w:val="22"/>
                <w:szCs w:val="22"/>
              </w:rPr>
              <w:t xml:space="preserve"> </w:t>
            </w:r>
            <w:r w:rsidR="00530AD6">
              <w:rPr>
                <w:sz w:val="22"/>
                <w:szCs w:val="22"/>
              </w:rPr>
              <w:t>отсев (</w:t>
            </w:r>
            <w:r w:rsidR="0080420D" w:rsidRPr="00FC6AD0">
              <w:rPr>
                <w:sz w:val="22"/>
                <w:szCs w:val="22"/>
              </w:rPr>
              <w:t>0-</w:t>
            </w:r>
            <w:r w:rsidR="00363FAC" w:rsidRPr="00FC6AD0">
              <w:rPr>
                <w:sz w:val="22"/>
                <w:szCs w:val="22"/>
              </w:rPr>
              <w:t>50мм</w:t>
            </w:r>
            <w:r w:rsidR="00530AD6">
              <w:rPr>
                <w:sz w:val="22"/>
                <w:szCs w:val="22"/>
              </w:rPr>
              <w:t>)</w:t>
            </w:r>
            <w:r w:rsidR="0080420D" w:rsidRPr="00FC6AD0">
              <w:rPr>
                <w:sz w:val="22"/>
                <w:szCs w:val="22"/>
              </w:rPr>
              <w:t>;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 xml:space="preserve">низшая теплота сгорания рабочего состояния (среднее): </w:t>
            </w:r>
            <w:r w:rsidRPr="00FC6AD0">
              <w:rPr>
                <w:sz w:val="22"/>
                <w:szCs w:val="22"/>
                <w:lang w:val="en-US"/>
              </w:rPr>
              <w:t>Q</w:t>
            </w:r>
            <w:r w:rsidRPr="00FC6AD0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FC6AD0">
              <w:rPr>
                <w:sz w:val="22"/>
                <w:szCs w:val="22"/>
                <w:vertAlign w:val="superscript"/>
                <w:lang w:val="en-US"/>
              </w:rPr>
              <w:t>r</w:t>
            </w:r>
            <w:r w:rsidRPr="00FC6AD0">
              <w:rPr>
                <w:sz w:val="22"/>
                <w:szCs w:val="22"/>
              </w:rPr>
              <w:t xml:space="preserve"> = </w:t>
            </w:r>
            <w:r w:rsidR="003246DD">
              <w:rPr>
                <w:sz w:val="22"/>
                <w:szCs w:val="22"/>
              </w:rPr>
              <w:t>4300-</w:t>
            </w:r>
            <w:r w:rsidR="00450AF9">
              <w:rPr>
                <w:sz w:val="22"/>
                <w:szCs w:val="22"/>
              </w:rPr>
              <w:t>5</w:t>
            </w:r>
            <w:r w:rsidR="00B83CA6">
              <w:rPr>
                <w:sz w:val="22"/>
                <w:szCs w:val="22"/>
              </w:rPr>
              <w:t>4</w:t>
            </w:r>
            <w:r w:rsidR="00450AF9">
              <w:rPr>
                <w:sz w:val="22"/>
                <w:szCs w:val="22"/>
              </w:rPr>
              <w:t>0</w:t>
            </w:r>
            <w:r w:rsidR="0080420D" w:rsidRPr="00FC6AD0">
              <w:rPr>
                <w:sz w:val="22"/>
                <w:szCs w:val="22"/>
              </w:rPr>
              <w:t xml:space="preserve">0 </w:t>
            </w:r>
            <w:r w:rsidRPr="00FC6AD0">
              <w:rPr>
                <w:sz w:val="22"/>
                <w:szCs w:val="22"/>
              </w:rPr>
              <w:t>ккал/кг,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>выход летучих веществ:</w:t>
            </w:r>
            <w:r w:rsidR="00CF3814" w:rsidRPr="00FC6AD0">
              <w:rPr>
                <w:sz w:val="22"/>
                <w:szCs w:val="22"/>
              </w:rPr>
              <w:t xml:space="preserve"> </w:t>
            </w:r>
            <w:r w:rsidR="0080420D" w:rsidRPr="00FC6AD0">
              <w:rPr>
                <w:sz w:val="22"/>
                <w:szCs w:val="22"/>
              </w:rPr>
              <w:t>41%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>влажность:</w:t>
            </w:r>
            <w:r w:rsidR="000057A6" w:rsidRPr="00FC6AD0">
              <w:rPr>
                <w:sz w:val="22"/>
                <w:szCs w:val="22"/>
              </w:rPr>
              <w:t xml:space="preserve"> </w:t>
            </w:r>
            <w:r w:rsidR="0080420D" w:rsidRPr="00FC6AD0">
              <w:rPr>
                <w:sz w:val="22"/>
                <w:szCs w:val="22"/>
              </w:rPr>
              <w:t>предельная 21,5%, средняя 19,7%;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>зольность:</w:t>
            </w:r>
            <w:r w:rsidR="0080420D" w:rsidRPr="00FC6AD0">
              <w:rPr>
                <w:sz w:val="22"/>
                <w:szCs w:val="22"/>
              </w:rPr>
              <w:t xml:space="preserve"> предельная 18%, средняя 16%;</w:t>
            </w:r>
          </w:p>
          <w:p w:rsidR="00247670" w:rsidRPr="00FC6AD0" w:rsidRDefault="00247670" w:rsidP="00FC6AD0">
            <w:pPr>
              <w:jc w:val="both"/>
              <w:rPr>
                <w:sz w:val="22"/>
                <w:szCs w:val="22"/>
              </w:rPr>
            </w:pPr>
            <w:r w:rsidRPr="00FC6AD0">
              <w:rPr>
                <w:sz w:val="22"/>
                <w:szCs w:val="22"/>
              </w:rPr>
              <w:t>содержание серы:</w:t>
            </w:r>
            <w:r w:rsidR="0080420D" w:rsidRPr="00FC6AD0">
              <w:rPr>
                <w:sz w:val="22"/>
                <w:szCs w:val="22"/>
              </w:rPr>
              <w:t xml:space="preserve"> предельная 0,6%, средняя 0,3%.</w:t>
            </w:r>
          </w:p>
        </w:tc>
        <w:tc>
          <w:tcPr>
            <w:tcW w:w="1800" w:type="dxa"/>
          </w:tcPr>
          <w:p w:rsidR="00247670" w:rsidRDefault="00247670" w:rsidP="00FC6AD0">
            <w:pPr>
              <w:jc w:val="center"/>
            </w:pPr>
            <w:r>
              <w:t>тыс. тн</w:t>
            </w:r>
          </w:p>
        </w:tc>
        <w:tc>
          <w:tcPr>
            <w:tcW w:w="1620" w:type="dxa"/>
          </w:tcPr>
          <w:p w:rsidR="00247670" w:rsidRDefault="008323BD" w:rsidP="00FC6AD0">
            <w:pPr>
              <w:jc w:val="center"/>
            </w:pPr>
            <w:r>
              <w:t>4</w:t>
            </w:r>
            <w:r w:rsidR="003246DD">
              <w:t>0</w:t>
            </w:r>
          </w:p>
          <w:p w:rsidR="008323BD" w:rsidRDefault="008323BD" w:rsidP="00FC6AD0">
            <w:pPr>
              <w:jc w:val="center"/>
            </w:pPr>
            <w:r>
              <w:t>(+/- 5 в опционе Покупателя)</w:t>
            </w:r>
          </w:p>
        </w:tc>
      </w:tr>
    </w:tbl>
    <w:p w:rsidR="00BD1BEA" w:rsidRDefault="00BD1BEA" w:rsidP="00BD1BEA">
      <w:pPr>
        <w:ind w:left="360"/>
        <w:jc w:val="both"/>
      </w:pPr>
    </w:p>
    <w:p w:rsidR="00247670" w:rsidRDefault="00247670" w:rsidP="00BD1BEA">
      <w:pPr>
        <w:ind w:left="360"/>
        <w:jc w:val="both"/>
      </w:pPr>
      <w:r>
        <w:t>Примечание:</w:t>
      </w:r>
    </w:p>
    <w:p w:rsidR="00247670" w:rsidRDefault="00247670" w:rsidP="00BD1BEA">
      <w:pPr>
        <w:ind w:left="360"/>
        <w:jc w:val="both"/>
      </w:pPr>
      <w:r>
        <w:t>Поставщик обязан:</w:t>
      </w:r>
    </w:p>
    <w:p w:rsidR="00247670" w:rsidRDefault="00247670" w:rsidP="00BD1BEA">
      <w:pPr>
        <w:ind w:left="360"/>
        <w:jc w:val="both"/>
      </w:pPr>
      <w:r>
        <w:t xml:space="preserve">А. Иметь договорные отношения </w:t>
      </w:r>
      <w:proofErr w:type="gramStart"/>
      <w:r>
        <w:t xml:space="preserve">с </w:t>
      </w:r>
      <w:r w:rsidR="006636D7">
        <w:t>ж</w:t>
      </w:r>
      <w:proofErr w:type="gramEnd"/>
      <w:r w:rsidR="006636D7">
        <w:t>/д перевозчиками</w:t>
      </w:r>
      <w:r>
        <w:t>, обеспечивающие возможность планового выделения подвижного состава для поставки угля;</w:t>
      </w:r>
    </w:p>
    <w:p w:rsidR="00CF3814" w:rsidRDefault="002C6A6F" w:rsidP="00BD1BEA">
      <w:pPr>
        <w:ind w:left="360"/>
        <w:jc w:val="both"/>
      </w:pPr>
      <w:r>
        <w:t>Б</w:t>
      </w:r>
      <w:r w:rsidR="00CF3814">
        <w:t xml:space="preserve">. Иметь опыт работы с поставками угля </w:t>
      </w:r>
      <w:r w:rsidR="000057A6">
        <w:t>не менее 3 лет;</w:t>
      </w:r>
    </w:p>
    <w:p w:rsidR="000057A6" w:rsidRDefault="002C6A6F" w:rsidP="00BD1BEA">
      <w:pPr>
        <w:ind w:left="360"/>
        <w:jc w:val="both"/>
      </w:pPr>
      <w:r>
        <w:t>В</w:t>
      </w:r>
      <w:r w:rsidR="000057A6">
        <w:t>. Иметь портфель договоров на поставку угля в количестве не менее 300 тыс. т</w:t>
      </w:r>
      <w:r w:rsidR="000C3A39">
        <w:t>он</w:t>
      </w:r>
      <w:r w:rsidR="000057A6">
        <w:t>н;</w:t>
      </w:r>
    </w:p>
    <w:p w:rsidR="00DE4E94" w:rsidRPr="00DE4E94" w:rsidRDefault="00DE4E94" w:rsidP="00BD1BEA">
      <w:pPr>
        <w:ind w:left="360"/>
        <w:jc w:val="both"/>
      </w:pPr>
      <w:r>
        <w:t xml:space="preserve">Г. Иметь сертификаты качества на каждую партию поступающего угля одной из следующих независимых лабораторий: ЗАО «Инспекторат </w:t>
      </w:r>
      <w:proofErr w:type="gramStart"/>
      <w:r>
        <w:t>Р</w:t>
      </w:r>
      <w:proofErr w:type="gramEnd"/>
      <w:r>
        <w:t>», ЗАО «СЖС Восток Лимитед», ООО «</w:t>
      </w:r>
      <w:proofErr w:type="spellStart"/>
      <w:r>
        <w:t>Инколаб</w:t>
      </w:r>
      <w:proofErr w:type="spellEnd"/>
      <w:r>
        <w:t xml:space="preserve"> </w:t>
      </w:r>
      <w:proofErr w:type="spellStart"/>
      <w:r>
        <w:t>Сервисез</w:t>
      </w:r>
      <w:proofErr w:type="spellEnd"/>
      <w:r>
        <w:t>», представительство «</w:t>
      </w:r>
      <w:r>
        <w:rPr>
          <w:lang w:val="en-US"/>
        </w:rPr>
        <w:t>Alfred</w:t>
      </w:r>
      <w:r w:rsidRPr="00DE4E94">
        <w:t xml:space="preserve"> </w:t>
      </w:r>
      <w:r>
        <w:rPr>
          <w:lang w:val="en-US"/>
        </w:rPr>
        <w:t>Knight</w:t>
      </w:r>
      <w:r w:rsidRPr="00DE4E94">
        <w:t xml:space="preserve"> </w:t>
      </w:r>
      <w:r>
        <w:rPr>
          <w:lang w:val="en-US"/>
        </w:rPr>
        <w:t>Eastern</w:t>
      </w:r>
      <w:r w:rsidRPr="00DE4E94">
        <w:t xml:space="preserve"> </w:t>
      </w:r>
      <w:r>
        <w:rPr>
          <w:lang w:val="en-US"/>
        </w:rPr>
        <w:t>Europe</w:t>
      </w:r>
      <w:r>
        <w:t>».</w:t>
      </w:r>
    </w:p>
    <w:p w:rsidR="000057A6" w:rsidRDefault="000057A6" w:rsidP="00BD1BEA">
      <w:pPr>
        <w:ind w:left="360"/>
        <w:jc w:val="both"/>
      </w:pPr>
    </w:p>
    <w:p w:rsidR="000057A6" w:rsidRDefault="000057A6" w:rsidP="008A7B6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Срок поставки:</w:t>
      </w:r>
      <w:bookmarkStart w:id="0" w:name="_GoBack"/>
      <w:bookmarkEnd w:id="0"/>
    </w:p>
    <w:p w:rsidR="008A7B60" w:rsidRDefault="00574D0A" w:rsidP="008A7B60">
      <w:pPr>
        <w:ind w:left="360"/>
        <w:jc w:val="both"/>
      </w:pPr>
      <w:r>
        <w:t>май-июль</w:t>
      </w:r>
      <w:r w:rsidR="008A7B60">
        <w:t xml:space="preserve"> 201</w:t>
      </w:r>
      <w:r>
        <w:t>3</w:t>
      </w:r>
      <w:r w:rsidR="00DE4E94">
        <w:t xml:space="preserve"> </w:t>
      </w:r>
      <w:r w:rsidR="008A7B60">
        <w:t>года</w:t>
      </w:r>
      <w:r w:rsidR="00DE4E94">
        <w:t>.</w:t>
      </w:r>
    </w:p>
    <w:p w:rsidR="000057A6" w:rsidRDefault="000057A6" w:rsidP="000057A6">
      <w:pPr>
        <w:ind w:left="360"/>
        <w:jc w:val="both"/>
      </w:pPr>
    </w:p>
    <w:p w:rsidR="000057A6" w:rsidRDefault="000057A6" w:rsidP="000057A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Реквизиты получателя:</w:t>
      </w:r>
    </w:p>
    <w:p w:rsidR="000C3A39" w:rsidRPr="00FD1D51" w:rsidRDefault="006636D7" w:rsidP="00FD1D51">
      <w:pPr>
        <w:ind w:left="426"/>
      </w:pPr>
      <w:r w:rsidRPr="00FD1D51">
        <w:t>Грузополучатель: Филиал «Шатурская ГРЭС» ОАО «</w:t>
      </w:r>
      <w:r w:rsidR="008F1D1C">
        <w:t>Э.ОН Россия</w:t>
      </w:r>
      <w:r w:rsidRPr="00FD1D51">
        <w:t xml:space="preserve">» ОКПО 00102930, ИНН 8602067092, КПП 504902001 ж/д код 9538. Адрес: 140700, Московская область, г. Шатура, Черноозерский проезд, д. 5, ст. Кривандино Моск. ж.д. – код станции 232304 </w:t>
      </w:r>
      <w:r w:rsidR="000C3A39" w:rsidRPr="00FD1D51">
        <w:t>с подачей на ветку Шатурской ГРЭС.</w:t>
      </w:r>
    </w:p>
    <w:p w:rsidR="000C3A39" w:rsidRDefault="000C3A39" w:rsidP="000C3A39">
      <w:pPr>
        <w:ind w:left="360" w:hanging="360"/>
        <w:jc w:val="both"/>
      </w:pPr>
      <w:r>
        <w:t>6.   Условия поставки:</w:t>
      </w:r>
    </w:p>
    <w:p w:rsidR="000057A6" w:rsidRDefault="000C3A39" w:rsidP="00BD1BEA">
      <w:pPr>
        <w:ind w:left="360"/>
        <w:jc w:val="both"/>
      </w:pPr>
      <w:r>
        <w:t xml:space="preserve">Поставка осуществляется на условиях франко-вагон – станция назначения. Поставка осуществляется на основании разнарядки получателя, равномерно в течение периода поставки, не более </w:t>
      </w:r>
      <w:r w:rsidR="00450AF9">
        <w:t>1</w:t>
      </w:r>
      <w:r w:rsidR="00B67108">
        <w:t>0</w:t>
      </w:r>
      <w:r>
        <w:t xml:space="preserve"> вагонов в сутки</w:t>
      </w:r>
      <w:r w:rsidR="002C6A6F">
        <w:t>, в исправных полувагонах с открывающимися нижними люками</w:t>
      </w:r>
      <w:r>
        <w:t xml:space="preserve">. На каждую отгруженную партию угля вместе </w:t>
      </w:r>
      <w:proofErr w:type="gramStart"/>
      <w:r>
        <w:t>с ж</w:t>
      </w:r>
      <w:proofErr w:type="gramEnd"/>
      <w:r>
        <w:t>.д. квитанцией предоставляется сертификат качества и счет-фактура.</w:t>
      </w:r>
    </w:p>
    <w:p w:rsidR="0080420D" w:rsidRDefault="0080420D" w:rsidP="00BD1BEA">
      <w:pPr>
        <w:ind w:left="360"/>
        <w:jc w:val="both"/>
      </w:pPr>
    </w:p>
    <w:p w:rsidR="0080420D" w:rsidRDefault="0080420D" w:rsidP="00BD1BEA">
      <w:pPr>
        <w:ind w:left="360"/>
        <w:jc w:val="both"/>
      </w:pPr>
    </w:p>
    <w:sectPr w:rsidR="0080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812"/>
    <w:multiLevelType w:val="hybridMultilevel"/>
    <w:tmpl w:val="BCBAD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2F8A"/>
    <w:rsid w:val="000057A6"/>
    <w:rsid w:val="000C3A39"/>
    <w:rsid w:val="000E2F44"/>
    <w:rsid w:val="00172F8A"/>
    <w:rsid w:val="00227105"/>
    <w:rsid w:val="00231C0B"/>
    <w:rsid w:val="00247670"/>
    <w:rsid w:val="002C6A6F"/>
    <w:rsid w:val="003246DD"/>
    <w:rsid w:val="00363FAC"/>
    <w:rsid w:val="00450AF9"/>
    <w:rsid w:val="004D7632"/>
    <w:rsid w:val="00530AD6"/>
    <w:rsid w:val="00541E63"/>
    <w:rsid w:val="00573226"/>
    <w:rsid w:val="00574D0A"/>
    <w:rsid w:val="005A3070"/>
    <w:rsid w:val="006636D7"/>
    <w:rsid w:val="00744521"/>
    <w:rsid w:val="0080420D"/>
    <w:rsid w:val="008323BD"/>
    <w:rsid w:val="008A7B60"/>
    <w:rsid w:val="008F1D1C"/>
    <w:rsid w:val="009529AA"/>
    <w:rsid w:val="00B67108"/>
    <w:rsid w:val="00B83CA6"/>
    <w:rsid w:val="00BD1BEA"/>
    <w:rsid w:val="00CF3814"/>
    <w:rsid w:val="00DE4E94"/>
    <w:rsid w:val="00E72A49"/>
    <w:rsid w:val="00ED70B8"/>
    <w:rsid w:val="00F31361"/>
    <w:rsid w:val="00F90C9F"/>
    <w:rsid w:val="00FC6AD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E366B-5D94-417F-9D49-EFAD83648F3E}"/>
</file>

<file path=customXml/itemProps2.xml><?xml version="1.0" encoding="utf-8"?>
<ds:datastoreItem xmlns:ds="http://schemas.openxmlformats.org/officeDocument/2006/customXml" ds:itemID="{90D1DA0C-3F4B-4B13-B6EE-9400D15681E6}"/>
</file>

<file path=customXml/itemProps3.xml><?xml version="1.0" encoding="utf-8"?>
<ds:datastoreItem xmlns:ds="http://schemas.openxmlformats.org/officeDocument/2006/customXml" ds:itemID="{61378C62-61C5-45BB-8A0A-1E92F9FB78F9}"/>
</file>

<file path=customXml/itemProps4.xml><?xml version="1.0" encoding="utf-8"?>
<ds:datastoreItem xmlns:ds="http://schemas.openxmlformats.org/officeDocument/2006/customXml" ds:itemID="{5F00BF41-E282-4FD9-A874-7CDC84228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GRES5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Быстрицкий</dc:creator>
  <cp:keywords/>
  <cp:lastModifiedBy>Ягудин Ренат Азатович</cp:lastModifiedBy>
  <cp:revision>5</cp:revision>
  <cp:lastPrinted>2013-03-21T05:41:00Z</cp:lastPrinted>
  <dcterms:created xsi:type="dcterms:W3CDTF">2012-10-18T12:38:00Z</dcterms:created>
  <dcterms:modified xsi:type="dcterms:W3CDTF">2013-03-21T05:56:00Z</dcterms:modified>
</cp:coreProperties>
</file>